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6521D5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</w:t>
      </w:r>
      <w:r w:rsidR="003441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326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декабря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4B74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33/1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6521D5" w:rsidRPr="002B27BD" w:rsidRDefault="006521D5" w:rsidP="006521D5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решение Совета депутатов поселения Сосенское от 1</w:t>
      </w:r>
      <w:r w:rsidRPr="0003657F">
        <w:rPr>
          <w:sz w:val="24"/>
          <w:szCs w:val="24"/>
        </w:rPr>
        <w:t>5</w:t>
      </w:r>
      <w:r>
        <w:rPr>
          <w:sz w:val="24"/>
          <w:szCs w:val="24"/>
        </w:rPr>
        <w:t xml:space="preserve"> ноября 2018 года № 3/1 «О </w:t>
      </w:r>
      <w:r w:rsidRPr="00FF7F31">
        <w:rPr>
          <w:sz w:val="24"/>
          <w:szCs w:val="24"/>
        </w:rPr>
        <w:t>бюджете поселения Сосенское в городе Москве на 201</w:t>
      </w:r>
      <w:r>
        <w:rPr>
          <w:sz w:val="24"/>
          <w:szCs w:val="24"/>
        </w:rPr>
        <w:t>9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522A9F">
        <w:rPr>
          <w:bCs w:val="0"/>
          <w:iCs/>
          <w:color w:val="000000" w:themeColor="text1"/>
          <w:sz w:val="24"/>
          <w:szCs w:val="24"/>
        </w:rPr>
        <w:t>плановый период 20</w:t>
      </w:r>
      <w:r>
        <w:rPr>
          <w:bCs w:val="0"/>
          <w:iCs/>
          <w:color w:val="000000" w:themeColor="text1"/>
          <w:sz w:val="24"/>
          <w:szCs w:val="24"/>
        </w:rPr>
        <w:t>20</w:t>
      </w:r>
      <w:r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>
        <w:rPr>
          <w:bCs w:val="0"/>
          <w:iCs/>
          <w:color w:val="000000" w:themeColor="text1"/>
          <w:sz w:val="24"/>
          <w:szCs w:val="24"/>
        </w:rPr>
        <w:t>21</w:t>
      </w:r>
      <w:r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  <w:r>
        <w:rPr>
          <w:bCs w:val="0"/>
          <w:iCs/>
          <w:color w:val="000000" w:themeColor="text1"/>
          <w:sz w:val="24"/>
          <w:szCs w:val="24"/>
        </w:rPr>
        <w:t>»</w:t>
      </w:r>
    </w:p>
    <w:p w:rsidR="006521D5" w:rsidRPr="00C92728" w:rsidRDefault="006521D5" w:rsidP="006521D5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6521D5" w:rsidRPr="00C92728" w:rsidRDefault="006521D5" w:rsidP="006521D5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6521D5" w:rsidRDefault="004B74B1" w:rsidP="006521D5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</w:t>
      </w:r>
      <w:r w:rsidR="006521D5" w:rsidRPr="00C92728">
        <w:rPr>
          <w:rFonts w:ascii="Arial" w:hAnsi="Arial" w:cs="Arial"/>
          <w:sz w:val="24"/>
          <w:szCs w:val="24"/>
        </w:rPr>
        <w:t>ешение Совета деп</w:t>
      </w:r>
      <w:r w:rsidR="006521D5">
        <w:rPr>
          <w:rFonts w:ascii="Arial" w:hAnsi="Arial" w:cs="Arial"/>
          <w:sz w:val="24"/>
          <w:szCs w:val="24"/>
        </w:rPr>
        <w:t xml:space="preserve">утатов поселения Сосенское от </w:t>
      </w:r>
      <w:r w:rsidR="006521D5" w:rsidRPr="00272044">
        <w:rPr>
          <w:rFonts w:ascii="Arial" w:hAnsi="Arial" w:cs="Arial"/>
          <w:sz w:val="24"/>
          <w:szCs w:val="24"/>
        </w:rPr>
        <w:t>1</w:t>
      </w:r>
      <w:r w:rsidR="006521D5">
        <w:rPr>
          <w:rFonts w:ascii="Arial" w:hAnsi="Arial" w:cs="Arial"/>
          <w:sz w:val="24"/>
          <w:szCs w:val="24"/>
        </w:rPr>
        <w:t>5 ноября 2018 года № 3/1</w:t>
      </w:r>
      <w:r w:rsidR="006521D5" w:rsidRPr="00C92728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6521D5">
        <w:rPr>
          <w:rFonts w:ascii="Arial" w:hAnsi="Arial" w:cs="Arial"/>
          <w:sz w:val="24"/>
          <w:szCs w:val="24"/>
        </w:rPr>
        <w:t>осенское в городе Москве на 2019 год и плановый период 2020</w:t>
      </w:r>
      <w:r w:rsidR="006521D5" w:rsidRPr="00C92728">
        <w:rPr>
          <w:rFonts w:ascii="Arial" w:hAnsi="Arial" w:cs="Arial"/>
          <w:sz w:val="24"/>
          <w:szCs w:val="24"/>
        </w:rPr>
        <w:t xml:space="preserve"> и</w:t>
      </w:r>
      <w:r w:rsidR="006521D5">
        <w:rPr>
          <w:rFonts w:ascii="Arial" w:hAnsi="Arial" w:cs="Arial"/>
          <w:sz w:val="24"/>
          <w:szCs w:val="24"/>
        </w:rPr>
        <w:t xml:space="preserve"> 20</w:t>
      </w:r>
      <w:r w:rsidR="006521D5" w:rsidRPr="00272044">
        <w:rPr>
          <w:rFonts w:ascii="Arial" w:hAnsi="Arial" w:cs="Arial"/>
          <w:sz w:val="24"/>
          <w:szCs w:val="24"/>
        </w:rPr>
        <w:t>2</w:t>
      </w:r>
      <w:r w:rsidR="006521D5">
        <w:rPr>
          <w:rFonts w:ascii="Arial" w:hAnsi="Arial" w:cs="Arial"/>
          <w:sz w:val="24"/>
          <w:szCs w:val="24"/>
        </w:rPr>
        <w:t>1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>« 1. Основные характеристики бюджета поселения Сосенское в городе Москве на 201</w:t>
      </w:r>
      <w:r w:rsidR="006521D5">
        <w:rPr>
          <w:rFonts w:ascii="Arial" w:hAnsi="Arial" w:cs="Arial"/>
          <w:sz w:val="24"/>
          <w:szCs w:val="24"/>
        </w:rPr>
        <w:t>9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7E335F" w:rsidRDefault="00F212AF" w:rsidP="003C452E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3C452E" w:rsidRPr="00D40277">
        <w:rPr>
          <w:rFonts w:ascii="Arial" w:hAnsi="Arial" w:cs="Arial"/>
          <w:sz w:val="24"/>
          <w:szCs w:val="24"/>
        </w:rPr>
        <w:t>1</w:t>
      </w:r>
      <w:r w:rsidR="006521D5">
        <w:rPr>
          <w:rFonts w:ascii="Arial" w:hAnsi="Arial" w:cs="Arial"/>
          <w:sz w:val="24"/>
          <w:szCs w:val="24"/>
        </w:rPr>
        <w:t> </w:t>
      </w:r>
      <w:r w:rsidR="006521D5" w:rsidRPr="007E335F">
        <w:rPr>
          <w:rFonts w:ascii="Arial" w:hAnsi="Arial" w:cs="Arial"/>
          <w:sz w:val="24"/>
          <w:szCs w:val="24"/>
        </w:rPr>
        <w:t>143 964,7</w:t>
      </w:r>
      <w:r w:rsidR="003C452E" w:rsidRPr="007E335F">
        <w:rPr>
          <w:rFonts w:ascii="Arial" w:hAnsi="Arial" w:cs="Arial"/>
          <w:sz w:val="24"/>
          <w:szCs w:val="24"/>
        </w:rPr>
        <w:t xml:space="preserve"> тыс. рублей;</w:t>
      </w:r>
    </w:p>
    <w:p w:rsidR="00430143" w:rsidRPr="007E335F" w:rsidRDefault="00430143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7E335F">
        <w:rPr>
          <w:rFonts w:ascii="Arial" w:hAnsi="Arial" w:cs="Arial"/>
          <w:sz w:val="24"/>
          <w:szCs w:val="24"/>
        </w:rPr>
        <w:t xml:space="preserve">общий объем расходов бюджета поселения Сосенское в городе Москве в сумме </w:t>
      </w:r>
      <w:r w:rsidR="007E335F" w:rsidRPr="007E335F">
        <w:rPr>
          <w:rFonts w:ascii="Arial" w:hAnsi="Arial" w:cs="Arial"/>
          <w:sz w:val="24"/>
          <w:szCs w:val="24"/>
        </w:rPr>
        <w:t>977 148,9</w:t>
      </w:r>
      <w:r w:rsidRPr="007E335F">
        <w:rPr>
          <w:rFonts w:ascii="Arial" w:hAnsi="Arial" w:cs="Arial"/>
          <w:sz w:val="24"/>
          <w:szCs w:val="24"/>
        </w:rPr>
        <w:t xml:space="preserve"> тыс.</w:t>
      </w:r>
      <w:r w:rsidR="00272044" w:rsidRPr="007E335F">
        <w:rPr>
          <w:rFonts w:ascii="Arial" w:hAnsi="Arial" w:cs="Arial"/>
          <w:sz w:val="24"/>
          <w:szCs w:val="24"/>
        </w:rPr>
        <w:t xml:space="preserve"> </w:t>
      </w:r>
      <w:r w:rsidRPr="007E335F">
        <w:rPr>
          <w:rFonts w:ascii="Arial" w:hAnsi="Arial" w:cs="Arial"/>
          <w:sz w:val="24"/>
          <w:szCs w:val="24"/>
        </w:rPr>
        <w:t>рублей</w:t>
      </w:r>
      <w:r w:rsidR="009E6D85" w:rsidRPr="007E335F">
        <w:rPr>
          <w:rFonts w:ascii="Arial" w:hAnsi="Arial" w:cs="Arial"/>
          <w:sz w:val="24"/>
          <w:szCs w:val="24"/>
        </w:rPr>
        <w:t>;</w:t>
      </w:r>
    </w:p>
    <w:p w:rsidR="00430143" w:rsidRPr="007E335F" w:rsidRDefault="007E335F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7E335F">
        <w:rPr>
          <w:rFonts w:ascii="Arial" w:hAnsi="Arial" w:cs="Arial"/>
          <w:sz w:val="24"/>
          <w:szCs w:val="24"/>
        </w:rPr>
        <w:t>профицит</w:t>
      </w:r>
      <w:r w:rsidR="00430143" w:rsidRPr="007E335F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Pr="007E335F">
        <w:rPr>
          <w:rFonts w:ascii="Arial" w:hAnsi="Arial" w:cs="Arial"/>
          <w:sz w:val="24"/>
          <w:szCs w:val="24"/>
        </w:rPr>
        <w:t>166 815,8</w:t>
      </w:r>
      <w:r w:rsidR="00430143" w:rsidRPr="007E335F">
        <w:rPr>
          <w:rFonts w:ascii="Arial" w:hAnsi="Arial" w:cs="Arial"/>
          <w:sz w:val="24"/>
          <w:szCs w:val="24"/>
        </w:rPr>
        <w:t xml:space="preserve"> тыс.</w:t>
      </w:r>
      <w:r w:rsidR="00272044" w:rsidRPr="007E335F">
        <w:rPr>
          <w:rFonts w:ascii="Arial" w:hAnsi="Arial" w:cs="Arial"/>
          <w:sz w:val="24"/>
          <w:szCs w:val="24"/>
        </w:rPr>
        <w:t xml:space="preserve"> </w:t>
      </w:r>
      <w:r w:rsidR="00430143" w:rsidRPr="007E335F">
        <w:rPr>
          <w:rFonts w:ascii="Arial" w:hAnsi="Arial" w:cs="Arial"/>
          <w:sz w:val="24"/>
          <w:szCs w:val="24"/>
        </w:rPr>
        <w:t>рублей</w:t>
      </w:r>
      <w:r w:rsidR="009E6D85" w:rsidRPr="007E335F">
        <w:rPr>
          <w:rFonts w:ascii="Arial" w:hAnsi="Arial" w:cs="Arial"/>
          <w:sz w:val="24"/>
          <w:szCs w:val="24"/>
        </w:rPr>
        <w:t>»</w:t>
      </w:r>
      <w:r w:rsidR="008935FA" w:rsidRPr="007E335F">
        <w:rPr>
          <w:rFonts w:ascii="Arial" w:hAnsi="Arial" w:cs="Arial"/>
          <w:sz w:val="24"/>
          <w:szCs w:val="24"/>
        </w:rPr>
        <w:t>;</w:t>
      </w:r>
    </w:p>
    <w:p w:rsidR="00B267A2" w:rsidRPr="00B267A2" w:rsidRDefault="007E6F16" w:rsidP="00B267A2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21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B267A2" w:rsidRPr="00B267A2">
        <w:rPr>
          <w:rFonts w:ascii="Arial" w:hAnsi="Arial" w:cs="Arial"/>
          <w:sz w:val="24"/>
          <w:szCs w:val="24"/>
        </w:rPr>
        <w:t>изложить пункт 10 Решения в следующей редакции:</w:t>
      </w:r>
    </w:p>
    <w:p w:rsidR="00B267A2" w:rsidRDefault="00B267A2" w:rsidP="00B267A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</w:t>
      </w:r>
      <w:r w:rsidRPr="00B267A2">
        <w:rPr>
          <w:rFonts w:ascii="Arial" w:hAnsi="Arial" w:cs="Arial"/>
          <w:sz w:val="24"/>
          <w:szCs w:val="24"/>
        </w:rPr>
        <w:lastRenderedPageBreak/>
        <w:t>расходов бюджета на 201</w:t>
      </w:r>
      <w:r w:rsidR="00475984">
        <w:rPr>
          <w:rFonts w:ascii="Arial" w:hAnsi="Arial" w:cs="Arial"/>
          <w:sz w:val="24"/>
          <w:szCs w:val="24"/>
        </w:rPr>
        <w:t>9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5.1</w:t>
      </w:r>
      <w:r>
        <w:rPr>
          <w:rFonts w:ascii="Arial" w:hAnsi="Arial" w:cs="Arial"/>
          <w:sz w:val="24"/>
          <w:szCs w:val="24"/>
        </w:rPr>
        <w:t>, 5.2</w:t>
      </w:r>
      <w:r w:rsidR="00873F5A">
        <w:rPr>
          <w:rFonts w:ascii="Arial" w:hAnsi="Arial" w:cs="Arial"/>
          <w:sz w:val="24"/>
          <w:szCs w:val="24"/>
        </w:rPr>
        <w:t>, 5.3</w:t>
      </w:r>
      <w:r w:rsidR="007D0FE6">
        <w:rPr>
          <w:rFonts w:ascii="Arial" w:hAnsi="Arial" w:cs="Arial"/>
          <w:sz w:val="24"/>
          <w:szCs w:val="24"/>
        </w:rPr>
        <w:t>,</w:t>
      </w:r>
      <w:r w:rsidR="003D7C44">
        <w:rPr>
          <w:rFonts w:ascii="Arial" w:hAnsi="Arial" w:cs="Arial"/>
          <w:sz w:val="24"/>
          <w:szCs w:val="24"/>
        </w:rPr>
        <w:t xml:space="preserve"> 5.</w:t>
      </w:r>
      <w:r w:rsidR="007D0FE6">
        <w:rPr>
          <w:rFonts w:ascii="Arial" w:hAnsi="Arial" w:cs="Arial"/>
          <w:sz w:val="24"/>
          <w:szCs w:val="24"/>
        </w:rPr>
        <w:t>4</w:t>
      </w:r>
      <w:r w:rsidR="00B67664">
        <w:rPr>
          <w:rFonts w:ascii="Arial" w:hAnsi="Arial" w:cs="Arial"/>
          <w:sz w:val="24"/>
          <w:szCs w:val="24"/>
        </w:rPr>
        <w:t>, 5.5</w:t>
      </w:r>
      <w:r w:rsidRPr="00B267A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21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033E82" w:rsidRDefault="00033E82" w:rsidP="00033E8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201</w:t>
      </w:r>
      <w:r w:rsidR="00E04EA9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>
        <w:rPr>
          <w:rFonts w:ascii="Arial" w:hAnsi="Arial" w:cs="Arial"/>
          <w:sz w:val="24"/>
          <w:szCs w:val="24"/>
        </w:rPr>
        <w:t>, 7.2</w:t>
      </w:r>
      <w:r w:rsidR="00873F5A">
        <w:rPr>
          <w:rFonts w:ascii="Arial" w:hAnsi="Arial" w:cs="Arial"/>
          <w:sz w:val="24"/>
          <w:szCs w:val="24"/>
        </w:rPr>
        <w:t>, 7.3</w:t>
      </w:r>
      <w:r w:rsidR="007D0FE6">
        <w:rPr>
          <w:rFonts w:ascii="Arial" w:hAnsi="Arial" w:cs="Arial"/>
          <w:sz w:val="24"/>
          <w:szCs w:val="24"/>
        </w:rPr>
        <w:t>, 7.4</w:t>
      </w:r>
      <w:r w:rsidR="00B67664">
        <w:rPr>
          <w:rFonts w:ascii="Arial" w:hAnsi="Arial" w:cs="Arial"/>
          <w:sz w:val="24"/>
          <w:szCs w:val="24"/>
        </w:rPr>
        <w:t>, 7.5</w:t>
      </w:r>
      <w:r w:rsidRPr="00033E8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E821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033E82">
        <w:rPr>
          <w:rFonts w:ascii="Arial" w:hAnsi="Arial" w:cs="Arial"/>
          <w:sz w:val="24"/>
          <w:szCs w:val="24"/>
        </w:rPr>
        <w:t xml:space="preserve"> изложить пункт 14 Решения в следующей редакции:</w:t>
      </w:r>
    </w:p>
    <w:p w:rsidR="00033E82" w:rsidRDefault="00033E82" w:rsidP="00033E8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201</w:t>
      </w:r>
      <w:r w:rsidR="00E04EA9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9, 9.1</w:t>
      </w:r>
      <w:r w:rsidR="0084142C">
        <w:rPr>
          <w:rFonts w:ascii="Arial" w:hAnsi="Arial" w:cs="Arial"/>
          <w:sz w:val="24"/>
          <w:szCs w:val="24"/>
        </w:rPr>
        <w:t>, 9.2</w:t>
      </w:r>
      <w:r w:rsidR="00873F5A">
        <w:rPr>
          <w:rFonts w:ascii="Arial" w:hAnsi="Arial" w:cs="Arial"/>
          <w:sz w:val="24"/>
          <w:szCs w:val="24"/>
        </w:rPr>
        <w:t>, 9.3</w:t>
      </w:r>
      <w:r w:rsidR="007D0FE6">
        <w:rPr>
          <w:rFonts w:ascii="Arial" w:hAnsi="Arial" w:cs="Arial"/>
          <w:sz w:val="24"/>
          <w:szCs w:val="24"/>
        </w:rPr>
        <w:t>, 9.4</w:t>
      </w:r>
      <w:r w:rsidR="00B67664">
        <w:rPr>
          <w:rFonts w:ascii="Arial" w:hAnsi="Arial" w:cs="Arial"/>
          <w:sz w:val="24"/>
          <w:szCs w:val="24"/>
        </w:rPr>
        <w:t>, 9.5</w:t>
      </w:r>
      <w:r w:rsidRPr="00033E8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6516CB" w:rsidRDefault="006516CB" w:rsidP="006516CB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1.5. изложить Приложение 3 к Решению в новой редакции, согласно приложению 1 к настоящему решению.</w:t>
      </w:r>
    </w:p>
    <w:p w:rsidR="009B4F4F" w:rsidRDefault="00CB1F19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6516CB">
        <w:rPr>
          <w:rFonts w:ascii="Arial" w:hAnsi="Arial" w:cs="Arial"/>
          <w:sz w:val="24"/>
          <w:szCs w:val="24"/>
        </w:rPr>
        <w:t>6</w:t>
      </w:r>
      <w:r w:rsidR="007D0FE6">
        <w:rPr>
          <w:rFonts w:ascii="Arial" w:hAnsi="Arial" w:cs="Arial"/>
          <w:sz w:val="24"/>
          <w:szCs w:val="24"/>
        </w:rPr>
        <w:t>.</w:t>
      </w:r>
      <w:r w:rsidR="00D17B11">
        <w:rPr>
          <w:rFonts w:ascii="Arial" w:hAnsi="Arial" w:cs="Arial"/>
          <w:sz w:val="24"/>
          <w:szCs w:val="24"/>
        </w:rPr>
        <w:t xml:space="preserve"> д</w:t>
      </w:r>
      <w:r w:rsidR="009B4F4F">
        <w:rPr>
          <w:rFonts w:ascii="Arial" w:hAnsi="Arial" w:cs="Arial"/>
          <w:sz w:val="24"/>
          <w:szCs w:val="24"/>
        </w:rPr>
        <w:t>ополнить приложениями 5.</w:t>
      </w:r>
      <w:r w:rsidR="00B67664">
        <w:rPr>
          <w:rFonts w:ascii="Arial" w:hAnsi="Arial" w:cs="Arial"/>
          <w:sz w:val="24"/>
          <w:szCs w:val="24"/>
        </w:rPr>
        <w:t>5</w:t>
      </w:r>
      <w:r w:rsidR="009B4F4F" w:rsidRPr="009B4F4F">
        <w:rPr>
          <w:rFonts w:ascii="Arial" w:hAnsi="Arial" w:cs="Arial"/>
          <w:sz w:val="24"/>
          <w:szCs w:val="24"/>
        </w:rPr>
        <w:t xml:space="preserve">, </w:t>
      </w:r>
      <w:r w:rsidR="009B4F4F">
        <w:rPr>
          <w:rFonts w:ascii="Arial" w:hAnsi="Arial" w:cs="Arial"/>
          <w:sz w:val="24"/>
          <w:szCs w:val="24"/>
        </w:rPr>
        <w:t>7.</w:t>
      </w:r>
      <w:r w:rsidR="00B67664">
        <w:rPr>
          <w:rFonts w:ascii="Arial" w:hAnsi="Arial" w:cs="Arial"/>
          <w:sz w:val="24"/>
          <w:szCs w:val="24"/>
        </w:rPr>
        <w:t>5</w:t>
      </w:r>
      <w:r w:rsidR="009B4F4F">
        <w:rPr>
          <w:rFonts w:ascii="Arial" w:hAnsi="Arial" w:cs="Arial"/>
          <w:sz w:val="24"/>
          <w:szCs w:val="24"/>
        </w:rPr>
        <w:t>, 9.</w:t>
      </w:r>
      <w:r w:rsidR="00B67664">
        <w:rPr>
          <w:rFonts w:ascii="Arial" w:hAnsi="Arial" w:cs="Arial"/>
          <w:sz w:val="24"/>
          <w:szCs w:val="24"/>
        </w:rPr>
        <w:t>5</w:t>
      </w:r>
      <w:r w:rsidR="009B4F4F" w:rsidRPr="009B4F4F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>
        <w:rPr>
          <w:rFonts w:ascii="Arial" w:hAnsi="Arial" w:cs="Arial"/>
          <w:sz w:val="24"/>
          <w:szCs w:val="24"/>
        </w:rPr>
        <w:t>ям</w:t>
      </w:r>
      <w:r w:rsidR="009B4F4F" w:rsidRPr="009B4F4F">
        <w:rPr>
          <w:rFonts w:ascii="Arial" w:hAnsi="Arial" w:cs="Arial"/>
          <w:sz w:val="24"/>
          <w:szCs w:val="24"/>
        </w:rPr>
        <w:t xml:space="preserve"> </w:t>
      </w:r>
      <w:r w:rsidR="00B67664">
        <w:rPr>
          <w:rFonts w:ascii="Arial" w:hAnsi="Arial" w:cs="Arial"/>
          <w:sz w:val="24"/>
          <w:szCs w:val="24"/>
        </w:rPr>
        <w:t>2</w:t>
      </w:r>
      <w:r w:rsidR="009B4F4F" w:rsidRPr="009B4F4F">
        <w:rPr>
          <w:rFonts w:ascii="Arial" w:hAnsi="Arial" w:cs="Arial"/>
          <w:sz w:val="24"/>
          <w:szCs w:val="24"/>
        </w:rPr>
        <w:t xml:space="preserve">, </w:t>
      </w:r>
      <w:r w:rsidR="00B67664">
        <w:rPr>
          <w:rFonts w:ascii="Arial" w:hAnsi="Arial" w:cs="Arial"/>
          <w:sz w:val="24"/>
          <w:szCs w:val="24"/>
        </w:rPr>
        <w:t>3</w:t>
      </w:r>
      <w:r w:rsidR="009B4F4F">
        <w:rPr>
          <w:rFonts w:ascii="Arial" w:hAnsi="Arial" w:cs="Arial"/>
          <w:sz w:val="24"/>
          <w:szCs w:val="24"/>
        </w:rPr>
        <w:t>,</w:t>
      </w:r>
      <w:r w:rsidR="00D17B11">
        <w:rPr>
          <w:rFonts w:ascii="Arial" w:hAnsi="Arial" w:cs="Arial"/>
          <w:sz w:val="24"/>
          <w:szCs w:val="24"/>
        </w:rPr>
        <w:t xml:space="preserve"> </w:t>
      </w:r>
      <w:r w:rsidR="00B67664">
        <w:rPr>
          <w:rFonts w:ascii="Arial" w:hAnsi="Arial" w:cs="Arial"/>
          <w:sz w:val="24"/>
          <w:szCs w:val="24"/>
        </w:rPr>
        <w:t>4</w:t>
      </w:r>
      <w:r w:rsidR="009B4F4F" w:rsidRPr="009B4F4F">
        <w:rPr>
          <w:rFonts w:ascii="Arial" w:hAnsi="Arial" w:cs="Arial"/>
          <w:sz w:val="24"/>
          <w:szCs w:val="24"/>
        </w:rPr>
        <w:t xml:space="preserve"> к настоящему Решению</w:t>
      </w:r>
      <w:r w:rsidR="009F19B8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516C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B67664">
        <w:rPr>
          <w:rFonts w:ascii="Arial" w:hAnsi="Arial" w:cs="Arial"/>
          <w:sz w:val="24"/>
          <w:szCs w:val="24"/>
        </w:rPr>
        <w:t>5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430143" w:rsidRPr="00BF7A0E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00215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</w:t>
      </w:r>
      <w:proofErr w:type="spellStart"/>
      <w:r w:rsidRPr="00F00215">
        <w:rPr>
          <w:rFonts w:ascii="Arial" w:hAnsi="Arial" w:cs="Arial"/>
          <w:sz w:val="24"/>
          <w:szCs w:val="24"/>
        </w:rPr>
        <w:t>Сосенское</w:t>
      </w:r>
      <w:proofErr w:type="spellEnd"/>
      <w:r w:rsidRPr="00F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CFF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>
        <w:rPr>
          <w:rFonts w:ascii="Arial" w:hAnsi="Arial" w:cs="Arial"/>
          <w:sz w:val="24"/>
          <w:szCs w:val="24"/>
        </w:rPr>
        <w:t xml:space="preserve"> К.О.</w:t>
      </w: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2E6136"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proofErr w:type="spellStart"/>
      <w:r w:rsidR="00B96CFF">
        <w:rPr>
          <w:rFonts w:ascii="Arial" w:hAnsi="Arial" w:cs="Arial"/>
          <w:b/>
          <w:bCs/>
        </w:rPr>
        <w:t>Бармашев</w:t>
      </w:r>
      <w:proofErr w:type="spellEnd"/>
      <w:r w:rsidR="00B96CFF">
        <w:rPr>
          <w:rFonts w:ascii="Arial" w:hAnsi="Arial" w:cs="Arial"/>
          <w:b/>
          <w:bCs/>
        </w:rPr>
        <w:t xml:space="preserve">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B96CFF" w:rsidRDefault="00B96CFF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4677"/>
      </w:tblGrid>
      <w:tr w:rsidR="00BE4C2D" w:rsidRPr="00631BFF" w:rsidTr="0099196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16CB" w:rsidRDefault="006516CB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B54DF" w:rsidRDefault="000B54DF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B54DF" w:rsidRDefault="000B54DF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B54DF" w:rsidRDefault="000B54DF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B54DF" w:rsidRDefault="000B54DF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E4C2D" w:rsidRPr="00631BFF" w:rsidRDefault="00BE4C2D" w:rsidP="00DF4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поселения Сосенское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 w:rsidR="00DF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DF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74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</w:t>
            </w:r>
            <w:r w:rsidR="00DF4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4B7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33/1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4C2D" w:rsidRPr="003E4D07" w:rsidTr="0099196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C2D" w:rsidRPr="003E4D07" w:rsidTr="0099196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C2D" w:rsidRPr="003E4D07" w:rsidTr="00991969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C2D" w:rsidRPr="003E4D07" w:rsidTr="00991969">
        <w:trPr>
          <w:trHeight w:val="1200"/>
        </w:trPr>
        <w:tc>
          <w:tcPr>
            <w:tcW w:w="108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74B1" w:rsidRDefault="00BE4C2D" w:rsidP="00BE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B74B1" w:rsidRDefault="00BE4C2D" w:rsidP="004B7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</w:t>
            </w:r>
            <w:r w:rsidR="004B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 депутатов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E4C2D" w:rsidRDefault="00BE4C2D" w:rsidP="004B7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Сосенское</w:t>
            </w:r>
            <w:proofErr w:type="spellEnd"/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E4C2D" w:rsidRPr="00B267A2" w:rsidRDefault="00BE4C2D" w:rsidP="00BE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</w:t>
            </w:r>
            <w:r w:rsidR="00DF4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DF4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DF4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 w:rsidR="00DF4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96CFF" w:rsidRDefault="00B96CFF" w:rsidP="00B96CFF">
      <w:pPr>
        <w:rPr>
          <w:rFonts w:ascii="Arial" w:hAnsi="Arial" w:cs="Arial"/>
          <w:sz w:val="20"/>
          <w:szCs w:val="20"/>
        </w:rPr>
      </w:pPr>
    </w:p>
    <w:tbl>
      <w:tblPr>
        <w:tblW w:w="10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02"/>
        <w:gridCol w:w="4111"/>
        <w:gridCol w:w="1559"/>
        <w:gridCol w:w="1276"/>
        <w:gridCol w:w="1134"/>
      </w:tblGrid>
      <w:tr w:rsidR="00991969" w:rsidRPr="00792465" w:rsidTr="004A69A9">
        <w:trPr>
          <w:trHeight w:val="300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969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1969" w:rsidRPr="00792465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Поступление доходов в бюджет поселения Сосенское в городе Москве </w:t>
            </w:r>
          </w:p>
        </w:tc>
      </w:tr>
      <w:tr w:rsidR="00991969" w:rsidRPr="00792465" w:rsidTr="004A69A9">
        <w:trPr>
          <w:trHeight w:val="300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69" w:rsidRPr="00792465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основным источникам в 2019 году (с изменениями)</w:t>
            </w:r>
          </w:p>
        </w:tc>
      </w:tr>
      <w:tr w:rsidR="00991969" w:rsidRPr="00792465" w:rsidTr="004A69A9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69" w:rsidRPr="00792465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69" w:rsidRPr="00792465" w:rsidRDefault="00991969" w:rsidP="009919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991969" w:rsidRPr="00792465" w:rsidTr="004A69A9">
        <w:trPr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Ранее утвержденная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Сумма уточнений  </w:t>
            </w:r>
            <w:proofErr w:type="gramStart"/>
            <w:r w:rsidRPr="00792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792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+, 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91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1 309 465,0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-188 195,7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1 121 269,3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31 500,0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000 1 01 02000 00 0000 000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31 500,0</w:t>
            </w:r>
          </w:p>
        </w:tc>
      </w:tr>
      <w:tr w:rsidR="00991969" w:rsidTr="004A69A9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31 500,0</w:t>
            </w:r>
          </w:p>
        </w:tc>
      </w:tr>
      <w:tr w:rsidR="00991969" w:rsidTr="004A69A9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2 191,6</w:t>
            </w:r>
          </w:p>
        </w:tc>
      </w:tr>
      <w:tr w:rsidR="00991969" w:rsidTr="004A69A9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2 191,6</w:t>
            </w:r>
          </w:p>
        </w:tc>
      </w:tr>
      <w:tr w:rsidR="00991969" w:rsidTr="004A69A9">
        <w:trPr>
          <w:trHeight w:val="19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794,7</w:t>
            </w:r>
          </w:p>
        </w:tc>
      </w:tr>
      <w:tr w:rsidR="00991969" w:rsidTr="004A69A9">
        <w:trPr>
          <w:trHeight w:val="20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991969" w:rsidTr="004A69A9">
        <w:trPr>
          <w:trHeight w:val="5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1 539,1</w:t>
            </w:r>
          </w:p>
        </w:tc>
      </w:tr>
      <w:tr w:rsidR="00991969" w:rsidTr="004A69A9">
        <w:trPr>
          <w:trHeight w:val="18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9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919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-147,8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1 192 400,0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-212 500,0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979 900,0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91 500,0</w:t>
            </w:r>
          </w:p>
        </w:tc>
      </w:tr>
      <w:tr w:rsidR="00991969" w:rsidTr="004A69A9">
        <w:trPr>
          <w:trHeight w:val="10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182 1 06 01010 03 0000 110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91 500,0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1 147 400,0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-259 000,0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888 400,0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-259 000,0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841 000,0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182 1 06 06031 03 0000 110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841 000,0</w:t>
            </w:r>
          </w:p>
        </w:tc>
      </w:tr>
      <w:tr w:rsidR="00991969" w:rsidTr="004A69A9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47 400,0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182 1 06 06041 03 0000 110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47 400,0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81 973,4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93 249,0</w:t>
            </w:r>
          </w:p>
        </w:tc>
      </w:tr>
      <w:tr w:rsidR="00991969" w:rsidTr="004A69A9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76 552,2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87 552,2</w:t>
            </w:r>
          </w:p>
        </w:tc>
      </w:tr>
      <w:tr w:rsidR="00991969" w:rsidTr="004A69A9">
        <w:trPr>
          <w:trHeight w:val="10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83 000,0</w:t>
            </w:r>
          </w:p>
        </w:tc>
      </w:tr>
      <w:tr w:rsidR="00991969" w:rsidTr="004A69A9">
        <w:trPr>
          <w:trHeight w:val="13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071 1 11 05011 02 0000 120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83 000,0</w:t>
            </w:r>
          </w:p>
        </w:tc>
      </w:tr>
      <w:tr w:rsidR="00991969" w:rsidTr="004A69A9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4 552,2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4 552,2</w:t>
            </w:r>
          </w:p>
        </w:tc>
      </w:tr>
      <w:tr w:rsidR="00991969" w:rsidTr="004A69A9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910 1 11 05033 03 0000 120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4 552,2</w:t>
            </w:r>
          </w:p>
        </w:tc>
      </w:tr>
      <w:tr w:rsidR="00991969" w:rsidTr="004A69A9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5 421,2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5 696,8</w:t>
            </w:r>
          </w:p>
        </w:tc>
      </w:tr>
      <w:tr w:rsidR="00991969" w:rsidTr="004A69A9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5 421,2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5 696,8</w:t>
            </w:r>
          </w:p>
        </w:tc>
      </w:tr>
      <w:tr w:rsidR="00991969" w:rsidTr="004A69A9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275,6</w:t>
            </w:r>
          </w:p>
        </w:tc>
      </w:tr>
      <w:tr w:rsidR="00991969" w:rsidTr="004A69A9">
        <w:trPr>
          <w:trHeight w:val="17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910 1 11 09043 03 0002 120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4 871,3</w:t>
            </w:r>
          </w:p>
        </w:tc>
      </w:tr>
      <w:tr w:rsidR="00991969" w:rsidTr="004A69A9">
        <w:trPr>
          <w:trHeight w:val="17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910 1 11 09043 03 0003 120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825,5</w:t>
            </w:r>
          </w:p>
        </w:tc>
      </w:tr>
      <w:tr w:rsidR="00991969" w:rsidTr="004A69A9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910 1 13 02993 03 0000 130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86,8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000 1 14 01000 00 0000 410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910 1 14 01030 03 0000 410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16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000 1 14 02030 03 0000 410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17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910 1 14 02033 03 0000 410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</w:t>
            </w:r>
            <w:proofErr w:type="spellStart"/>
            <w:proofErr w:type="gramStart"/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учреждений,а</w:t>
            </w:r>
            <w:proofErr w:type="spellEnd"/>
            <w:proofErr w:type="gramEnd"/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86,8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071 1 14 06011 02 8000 430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86,8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14 201,3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14 201,3</w:t>
            </w:r>
          </w:p>
        </w:tc>
      </w:tr>
      <w:tr w:rsidR="00991969" w:rsidTr="004A69A9">
        <w:trPr>
          <w:trHeight w:val="14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000 1 16 20000 00 0000 140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000 1 16 23000 00 0000 140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10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000 1 16 23030 03 0000 140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910 1 16 23031 03 0000 140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14 201,3</w:t>
            </w:r>
          </w:p>
        </w:tc>
      </w:tr>
      <w:tr w:rsidR="00991969" w:rsidTr="004A69A9">
        <w:trPr>
          <w:trHeight w:val="10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910 1 16 90030 03 0000 140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14 201,3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140,6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910 1 17 01030 03 0000 180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140,6</w:t>
            </w:r>
          </w:p>
        </w:tc>
      </w:tr>
      <w:tr w:rsidR="00991969" w:rsidTr="004A69A9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910 1 17 05030 03 0000 180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991969" w:rsidTr="004A69A9">
        <w:trPr>
          <w:trHeight w:val="3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22 695,4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22 695,4</w:t>
            </w:r>
          </w:p>
        </w:tc>
      </w:tr>
      <w:tr w:rsidR="00991969" w:rsidTr="004A69A9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20 509,0</w:t>
            </w:r>
          </w:p>
        </w:tc>
      </w:tr>
      <w:tr w:rsidR="00991969" w:rsidTr="004A69A9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20 509,0</w:t>
            </w:r>
          </w:p>
        </w:tc>
      </w:tr>
      <w:tr w:rsidR="00991969" w:rsidTr="004A69A9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000 2 02 29999 03 0000 150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20 509,0</w:t>
            </w:r>
          </w:p>
        </w:tc>
      </w:tr>
      <w:tr w:rsidR="00991969" w:rsidTr="004A69A9">
        <w:trPr>
          <w:trHeight w:val="10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910 2 02 29999 03 0001 150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20 509,0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20 509,0</w:t>
            </w:r>
          </w:p>
        </w:tc>
      </w:tr>
      <w:tr w:rsidR="00991969" w:rsidTr="004A69A9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2 186,4</w:t>
            </w:r>
          </w:p>
        </w:tc>
      </w:tr>
      <w:tr w:rsidR="00991969" w:rsidTr="004A69A9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2 186,4</w:t>
            </w:r>
          </w:p>
        </w:tc>
      </w:tr>
      <w:tr w:rsidR="00991969" w:rsidTr="004A69A9">
        <w:trPr>
          <w:trHeight w:val="10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910 2 02 35118 03 0000 150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2 186,4</w:t>
            </w:r>
          </w:p>
        </w:tc>
      </w:tr>
      <w:tr w:rsidR="00991969" w:rsidTr="004A69A9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69" w:rsidRPr="00792465" w:rsidRDefault="00991969" w:rsidP="009D1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1 332 160,4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-188 195,7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69" w:rsidRDefault="00991969" w:rsidP="009D168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1 143 964,7</w:t>
            </w:r>
          </w:p>
        </w:tc>
      </w:tr>
    </w:tbl>
    <w:p w:rsidR="00991969" w:rsidRDefault="00991969" w:rsidP="00B96CFF">
      <w:pPr>
        <w:rPr>
          <w:rFonts w:ascii="Arial" w:hAnsi="Arial" w:cs="Arial"/>
          <w:sz w:val="20"/>
          <w:szCs w:val="20"/>
        </w:rPr>
      </w:pPr>
    </w:p>
    <w:p w:rsidR="00B96CFF" w:rsidRDefault="00B96CFF" w:rsidP="00B96CFF">
      <w:pPr>
        <w:rPr>
          <w:rFonts w:ascii="Arial" w:hAnsi="Arial" w:cs="Arial"/>
          <w:sz w:val="20"/>
          <w:szCs w:val="20"/>
        </w:rPr>
      </w:pPr>
    </w:p>
    <w:p w:rsidR="00B96CFF" w:rsidRPr="00A357F2" w:rsidRDefault="00B96CFF" w:rsidP="00B96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Глава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Сосенское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К.О. </w:t>
      </w:r>
      <w:proofErr w:type="spellStart"/>
      <w:r>
        <w:rPr>
          <w:rFonts w:ascii="Arial" w:hAnsi="Arial" w:cs="Arial"/>
          <w:b/>
          <w:sz w:val="24"/>
          <w:szCs w:val="24"/>
        </w:rPr>
        <w:t>Бармашев</w:t>
      </w:r>
      <w:proofErr w:type="spellEnd"/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  <w:sectPr w:rsidR="00CB1F19" w:rsidSect="00C74BD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C5E5F" w:rsidRPr="00893CB5" w:rsidRDefault="0027566D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903076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D4EDB">
        <w:rPr>
          <w:rFonts w:ascii="Arial" w:eastAsia="Times New Roman" w:hAnsi="Arial" w:cs="Arial"/>
          <w:sz w:val="20"/>
          <w:szCs w:val="20"/>
          <w:lang w:eastAsia="ru-RU"/>
        </w:rPr>
        <w:t xml:space="preserve"> 26</w:t>
      </w:r>
      <w:r w:rsidR="004B74B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03076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3D4EDB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4B74B1">
        <w:rPr>
          <w:rFonts w:ascii="Arial" w:eastAsia="Times New Roman" w:hAnsi="Arial" w:cs="Arial"/>
          <w:sz w:val="20"/>
          <w:szCs w:val="20"/>
          <w:lang w:eastAsia="ru-RU"/>
        </w:rPr>
        <w:t>33/1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5.5</w:t>
      </w: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</w:t>
      </w:r>
    </w:p>
    <w:p w:rsidR="003D4EDB" w:rsidRPr="00B267A2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1.2018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7F5CE7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  <w:gridCol w:w="709"/>
        <w:gridCol w:w="568"/>
        <w:gridCol w:w="709"/>
        <w:gridCol w:w="1799"/>
        <w:gridCol w:w="584"/>
        <w:gridCol w:w="1376"/>
      </w:tblGrid>
      <w:tr w:rsidR="005A0701" w:rsidRPr="00893CB5" w:rsidTr="00E62AE1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lang w:eastAsia="ru-RU"/>
              </w:rPr>
              <w:t>-380 874,2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lang w:eastAsia="ru-RU"/>
              </w:rPr>
              <w:t>-2 821,5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-2 493,1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-2 493,1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-2 493,1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-2 493,1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-2 493,1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-2 439,7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-2 439,7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-53,4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-53,4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-328,3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-328,3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-328,3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-328,3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-328,3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-328,3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-328,3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lang w:eastAsia="ru-RU"/>
              </w:rPr>
              <w:t>-3 762,1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-692,0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-692,0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01 0 04 00000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-668,7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-668,7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-668,7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-668,7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01 0 05 00000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-21,8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-21,8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-21,8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-21,8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-3 070,1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-3 068,6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-207,1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-19,0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-19,0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-19,0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-2 861,4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-2 861,4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-2 861,4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-2 861,4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lang w:eastAsia="ru-RU"/>
              </w:rPr>
              <w:t>-24 401,5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-24 401,5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-24 401,5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-24 401,5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-7 454,2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-7 454,2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-7 454,2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-12 924,9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-12 924,9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-12 924,9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-4 022,3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-4 022,3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-4 022,3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lang w:eastAsia="ru-RU"/>
              </w:rPr>
              <w:t>-339 911,1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-30 058,8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-30 058,8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-30 058,8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-19 940,2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-19 940,2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-19 940,2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-10 118,6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-10 118,6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-10 118,6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-63,3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-63,3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-63,3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-63,3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-63,3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-63,3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-309 789,0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-307 856,8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-15 966,3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-11 501,8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-11 501,8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-11 501,8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-4 464,5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-4 464,5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-4 464,5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-291 890,5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-291 890,5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-291 890,5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-291 890,5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-107,7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-107,7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-107,7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-107,7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33 0 00 00000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-1 824,5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33 А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-1 824,5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33 А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-1 824,5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33 А 02 S2100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-1 824,5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33 А 02 S2100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-1 824,5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33 А 02 S2100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-1 824,5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lang w:eastAsia="ru-RU"/>
              </w:rPr>
              <w:t>-114,0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-114,0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06 0 00 00000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-114,0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-114,0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-114,0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-114,0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lang w:eastAsia="ru-RU"/>
              </w:rPr>
              <w:t>-1 937,8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-1 937,8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-1 937,8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-1 937,8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-1 937,8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-1 937,8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286CE6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86CE6">
              <w:rPr>
                <w:rFonts w:ascii="Arial" w:eastAsia="Times New Roman" w:hAnsi="Arial" w:cs="Arial"/>
                <w:b/>
                <w:lang w:eastAsia="ru-RU"/>
              </w:rPr>
              <w:t>-4 796,6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-4 796,6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-4 796,6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-4 796,6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-4 796,6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-4 796,6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946B7B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lang w:eastAsia="ru-RU"/>
              </w:rPr>
              <w:t>-3 129,6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-188,4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-2 941,2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-2 941,2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-2 941,2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-2 941,2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-2 941,2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-2 941,2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870FA0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FA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286CE6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86CE6">
              <w:rPr>
                <w:rFonts w:ascii="Arial" w:eastAsia="Times New Roman" w:hAnsi="Arial" w:cs="Arial"/>
                <w:lang w:eastAsia="ru-RU"/>
              </w:rPr>
              <w:t>-2 941,2</w:t>
            </w:r>
          </w:p>
        </w:tc>
      </w:tr>
      <w:tr w:rsidR="00286CE6" w:rsidRPr="00893CB5" w:rsidTr="00286CE6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6" w:rsidRPr="00946B7B" w:rsidRDefault="00286CE6" w:rsidP="0028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CE6" w:rsidRPr="00946B7B" w:rsidRDefault="00286CE6" w:rsidP="0028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946B7B">
              <w:rPr>
                <w:rFonts w:ascii="Arial" w:eastAsia="Times New Roman" w:hAnsi="Arial" w:cs="Arial"/>
                <w:b/>
                <w:lang w:eastAsia="ru-RU"/>
              </w:rPr>
              <w:t>-380 874,2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373A33" w:rsidRDefault="00373A33">
      <w:pPr>
        <w:sectPr w:rsidR="00373A33" w:rsidSect="000968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  <w:r w:rsidR="00BC04DE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3D4EDB">
        <w:rPr>
          <w:rFonts w:ascii="Arial" w:eastAsia="Times New Roman" w:hAnsi="Arial" w:cs="Arial"/>
          <w:sz w:val="20"/>
          <w:szCs w:val="20"/>
          <w:lang w:eastAsia="ru-RU"/>
        </w:rPr>
        <w:t>26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C04DE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3D4EDB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4B74B1">
        <w:rPr>
          <w:rFonts w:ascii="Arial" w:eastAsia="Times New Roman" w:hAnsi="Arial" w:cs="Arial"/>
          <w:sz w:val="20"/>
          <w:szCs w:val="20"/>
          <w:lang w:eastAsia="ru-RU"/>
        </w:rPr>
        <w:t>33/1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7.5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</w:t>
      </w:r>
    </w:p>
    <w:p w:rsidR="003D4EDB" w:rsidRPr="00B267A2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1.2018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096862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</w:t>
      </w:r>
      <w:r w:rsidR="007F5CE7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233839" w:rsidRPr="003F2086" w:rsidRDefault="00233839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1"/>
        <w:gridCol w:w="1838"/>
        <w:gridCol w:w="706"/>
        <w:gridCol w:w="1268"/>
      </w:tblGrid>
      <w:tr w:rsidR="00233839" w:rsidRPr="00893CB5" w:rsidTr="000E7AB7">
        <w:trPr>
          <w:cantSplit/>
          <w:trHeight w:val="119"/>
          <w:tblHeader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0E7AB7" w:rsidRPr="00893CB5" w:rsidTr="000E7AB7">
        <w:trPr>
          <w:cantSplit/>
          <w:trHeight w:val="17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-3 760,6</w:t>
            </w:r>
          </w:p>
        </w:tc>
      </w:tr>
      <w:tr w:rsidR="000E7AB7" w:rsidRPr="00893CB5" w:rsidTr="000E7AB7">
        <w:trPr>
          <w:cantSplit/>
          <w:trHeight w:val="17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-207,1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-188,1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-188,1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-188,1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-19,0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-19,0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-19,0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-2 861,4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-2 861,4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-2 861,4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-2 861,4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-668,7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-668,7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-668,7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-668,7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-21,8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-21,8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-21,8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-21,8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02 0 00 00000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-24 401,5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-24 401,5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-7 454,2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-7 454,2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-7 454,2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-12 924,9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-12 924,9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-12 924,9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Разметка объектов дорожного хозяйства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-4 022,3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-4 022,3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-4 022,3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04 0 00 00000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-30 122,2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-30 122,2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-19 940,2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-19 940,2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-19 940,2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-10 181,9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-10 181,9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-10 181,9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05 0 00 00000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-307 856,8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-15 966,3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-11 501,8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-11 501,8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-11 501,8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-4 464,5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-4 464,5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-4 464,5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-291 890,5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-291 890,5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-291 890,5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-291 890,5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06 0 00 00000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-114,0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-114,0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-114,0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-114,0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07 0 00 00000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-1 937,8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-1 937,8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-1 937,8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-1 937,8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-4 796,6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-4 796,6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-4 796,6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-4 796,6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10 0 00 00000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-107,7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-107,7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-107,7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-107,7</w:t>
            </w:r>
          </w:p>
        </w:tc>
      </w:tr>
      <w:tr w:rsidR="000E7AB7" w:rsidRPr="00893CB5" w:rsidTr="000E7AB7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13 0 00 00000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-1,5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31 0 00 00000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4D2B45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4D2B45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-2 821,5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-2 821,5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-2 821,5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-2 493,1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-2 439,7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-2 439,7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-53,4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-53,4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-328,3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-328,3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-328,3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-1 824,5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А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-1 824,5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А 02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-1 824,5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-1 824,5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-1 824,5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-1 824,5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-3 129,6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Е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-3 129,6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Е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-3 129,6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Е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-3 129,6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Е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-3 129,6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Е 01 00300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Default="000E7AB7" w:rsidP="000E7AB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</w:rPr>
            </w:pPr>
            <w:r w:rsidRPr="000E7AB7">
              <w:rPr>
                <w:rFonts w:ascii="Arial" w:hAnsi="Arial" w:cs="Arial"/>
              </w:rPr>
              <w:t>-3 129,6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 xml:space="preserve">И Т О Г О   П Р О Г Р А М </w:t>
            </w:r>
            <w:proofErr w:type="spellStart"/>
            <w:r w:rsidRPr="000E7AB7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0E7AB7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E7AB7">
              <w:rPr>
                <w:rFonts w:ascii="Arial" w:hAnsi="Arial" w:cs="Arial"/>
                <w:b/>
              </w:rPr>
              <w:t>-373 098,6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 xml:space="preserve">И Т О Г О   Н Е П Р О Г Р А М </w:t>
            </w:r>
            <w:proofErr w:type="spellStart"/>
            <w:r w:rsidRPr="000E7AB7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0E7AB7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E7AB7">
              <w:rPr>
                <w:rFonts w:ascii="Arial" w:hAnsi="Arial" w:cs="Arial"/>
                <w:b/>
              </w:rPr>
              <w:t>-7 775,6</w:t>
            </w:r>
          </w:p>
        </w:tc>
      </w:tr>
      <w:tr w:rsidR="000E7AB7" w:rsidRPr="00893CB5" w:rsidTr="000E7AB7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B7" w:rsidRPr="000E7AB7" w:rsidRDefault="000E7AB7" w:rsidP="000E7AB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E7AB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AB7" w:rsidRPr="000E7AB7" w:rsidRDefault="000E7AB7" w:rsidP="000E7AB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E7AB7">
              <w:rPr>
                <w:rFonts w:ascii="Arial" w:hAnsi="Arial" w:cs="Arial"/>
                <w:b/>
              </w:rPr>
              <w:t>-380 874,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233839" w:rsidRDefault="00233839" w:rsidP="00233839">
      <w:pPr>
        <w:sectPr w:rsidR="00233839" w:rsidSect="00F020E5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  <w:r w:rsidR="00F020E5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D4EDB">
        <w:rPr>
          <w:rFonts w:ascii="Arial" w:eastAsia="Times New Roman" w:hAnsi="Arial" w:cs="Arial"/>
          <w:sz w:val="20"/>
          <w:szCs w:val="20"/>
          <w:lang w:eastAsia="ru-RU"/>
        </w:rPr>
        <w:t xml:space="preserve"> 26.12</w:t>
      </w:r>
      <w:r w:rsidR="004B74B1">
        <w:rPr>
          <w:rFonts w:ascii="Arial" w:eastAsia="Times New Roman" w:hAnsi="Arial" w:cs="Arial"/>
          <w:sz w:val="20"/>
          <w:szCs w:val="20"/>
          <w:lang w:eastAsia="ru-RU"/>
        </w:rPr>
        <w:t>.2019 №33/1</w:t>
      </w:r>
    </w:p>
    <w:p w:rsidR="0025566F" w:rsidRPr="00893CB5" w:rsidRDefault="0025566F" w:rsidP="004B74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9.5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B267A2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D4EDB" w:rsidRPr="00B267A2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1.2018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201</w:t>
      </w:r>
      <w:r w:rsidR="007F5CE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9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1701"/>
        <w:gridCol w:w="1276"/>
      </w:tblGrid>
      <w:tr w:rsidR="00233839" w:rsidRPr="00893CB5" w:rsidTr="00307DBB">
        <w:trPr>
          <w:cantSplit/>
          <w:trHeight w:val="660"/>
          <w:tblHeader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D2B45" w:rsidRPr="00893CB5" w:rsidTr="004D2B45">
        <w:trPr>
          <w:cantSplit/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4D2B45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4D2B45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-3 760,6</w:t>
            </w:r>
          </w:p>
        </w:tc>
      </w:tr>
      <w:tr w:rsidR="004D2B45" w:rsidRPr="00893CB5" w:rsidTr="004D2B45">
        <w:trPr>
          <w:cantSplit/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-207,1</w:t>
            </w:r>
          </w:p>
        </w:tc>
      </w:tr>
      <w:tr w:rsidR="004D2B45" w:rsidRPr="00893CB5" w:rsidTr="004D2B45">
        <w:trPr>
          <w:cantSplit/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-188,1</w:t>
            </w:r>
          </w:p>
        </w:tc>
      </w:tr>
      <w:tr w:rsidR="004D2B45" w:rsidRPr="00893CB5" w:rsidTr="004D2B45">
        <w:trPr>
          <w:cantSplit/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-19,0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-2 861,4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-2 861,4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-668,7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-668,7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-21,8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-21,8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0C4DCF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C4DCF">
              <w:rPr>
                <w:rFonts w:ascii="Arial" w:hAnsi="Arial" w:cs="Arial"/>
                <w:b/>
              </w:rPr>
              <w:t>-24 401,5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-24 401,5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-7 454,2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-12 924,9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Разметка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-4 022,3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0C4DCF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C4DCF">
              <w:rPr>
                <w:rFonts w:ascii="Arial" w:hAnsi="Arial" w:cs="Arial"/>
                <w:b/>
              </w:rPr>
              <w:t>-30 122,2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-30 122,2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-19 940,2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-10 181,9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0C4DCF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C4DCF">
              <w:rPr>
                <w:rFonts w:ascii="Arial" w:hAnsi="Arial" w:cs="Arial"/>
                <w:b/>
              </w:rPr>
              <w:t>-307 856,8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-15 966,3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-11 501,8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-4 464,5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-291 890,5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-291 890,5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06 0 00 00000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0C4DCF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C4DCF">
              <w:rPr>
                <w:rFonts w:ascii="Arial" w:hAnsi="Arial" w:cs="Arial"/>
                <w:b/>
              </w:rPr>
              <w:t>-114,0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-114,0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0C4DCF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C4DCF">
              <w:rPr>
                <w:rFonts w:ascii="Arial" w:hAnsi="Arial" w:cs="Arial"/>
                <w:b/>
              </w:rPr>
              <w:t>-1 937,8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-1 937,8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0C4DCF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C4DCF">
              <w:rPr>
                <w:rFonts w:ascii="Arial" w:hAnsi="Arial" w:cs="Arial"/>
                <w:b/>
              </w:rPr>
              <w:t>-4 796,6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-4 796,6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0C4DCF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C4DCF">
              <w:rPr>
                <w:rFonts w:ascii="Arial" w:hAnsi="Arial" w:cs="Arial"/>
                <w:b/>
              </w:rPr>
              <w:t>-107,7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-107,7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0C4DCF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C4DCF">
              <w:rPr>
                <w:rFonts w:ascii="Arial" w:hAnsi="Arial" w:cs="Arial"/>
                <w:b/>
                <w:color w:val="00000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0C4DCF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0C4DCF">
              <w:rPr>
                <w:rFonts w:ascii="Arial" w:hAnsi="Arial" w:cs="Arial"/>
                <w:b/>
              </w:rPr>
              <w:t>-1,5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Default="004D2B45" w:rsidP="004D2B4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</w:rPr>
            </w:pPr>
            <w:r w:rsidRPr="004D2B45">
              <w:rPr>
                <w:rFonts w:ascii="Arial" w:hAnsi="Arial" w:cs="Arial"/>
              </w:rPr>
              <w:t>-1,5</w:t>
            </w:r>
          </w:p>
        </w:tc>
      </w:tr>
      <w:tr w:rsidR="004D2B45" w:rsidRPr="00893CB5" w:rsidTr="004D2B45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4D2B45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 xml:space="preserve">И Т О Г О   П Р О Г Р А М </w:t>
            </w:r>
            <w:proofErr w:type="spellStart"/>
            <w:r w:rsidRPr="004D2B45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4D2B45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45" w:rsidRPr="004D2B45" w:rsidRDefault="004D2B45" w:rsidP="004D2B4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D2B4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B45" w:rsidRPr="004D2B45" w:rsidRDefault="004D2B45" w:rsidP="004D2B4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2B45">
              <w:rPr>
                <w:rFonts w:ascii="Arial" w:hAnsi="Arial" w:cs="Arial"/>
                <w:b/>
              </w:rPr>
              <w:t>-373 098,6</w:t>
            </w:r>
          </w:p>
        </w:tc>
      </w:tr>
    </w:tbl>
    <w:p w:rsidR="00233839" w:rsidRPr="00FB613D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D3D13" w:rsidRPr="00FB613D" w:rsidRDefault="00CD3D13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Default="00233839" w:rsidP="00FB613D">
      <w:pPr>
        <w:widowControl w:val="0"/>
        <w:autoSpaceDE w:val="0"/>
        <w:autoSpaceDN w:val="0"/>
        <w:spacing w:after="0" w:line="240" w:lineRule="auto"/>
        <w:sectPr w:rsidR="00233839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FB613D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D4EDB">
        <w:rPr>
          <w:rFonts w:ascii="Arial" w:eastAsia="Times New Roman" w:hAnsi="Arial" w:cs="Arial"/>
          <w:sz w:val="20"/>
          <w:szCs w:val="20"/>
          <w:lang w:eastAsia="ru-RU"/>
        </w:rPr>
        <w:t xml:space="preserve"> 26.</w:t>
      </w:r>
      <w:r w:rsidR="00FB613D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3D4EDB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4B74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4B74B1">
        <w:rPr>
          <w:rFonts w:ascii="Arial" w:eastAsia="Times New Roman" w:hAnsi="Arial" w:cs="Arial"/>
          <w:sz w:val="20"/>
          <w:szCs w:val="20"/>
          <w:lang w:eastAsia="ru-RU"/>
        </w:rPr>
        <w:t>33/1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B74B1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</w:t>
      </w:r>
    </w:p>
    <w:p w:rsidR="003D4EDB" w:rsidRPr="00B267A2" w:rsidRDefault="003D4EDB" w:rsidP="004B74B1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1.2018</w:t>
      </w:r>
      <w:r w:rsidR="004B74B1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201</w:t>
      </w:r>
      <w:r w:rsidR="007F5CE7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7F5CE7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7F5CE7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7F5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7F5CE7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7F5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7F5CE7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7F5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7F5CE7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216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 w:rsidR="007E3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005216" w:rsidRPr="00C24497" w:rsidRDefault="00E97C45" w:rsidP="00C2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E335F">
              <w:rPr>
                <w:rFonts w:ascii="Arial" w:hAnsi="Arial" w:cs="Arial"/>
                <w:b/>
                <w:sz w:val="20"/>
                <w:szCs w:val="20"/>
              </w:rPr>
              <w:t>166 815,8</w:t>
            </w:r>
          </w:p>
        </w:tc>
        <w:tc>
          <w:tcPr>
            <w:tcW w:w="1349" w:type="dxa"/>
            <w:vAlign w:val="center"/>
          </w:tcPr>
          <w:p w:rsidR="00005216" w:rsidRPr="003173FF" w:rsidRDefault="00522977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center"/>
          </w:tcPr>
          <w:p w:rsidR="00005216" w:rsidRPr="003173FF" w:rsidRDefault="00522977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-372 992,1</w:t>
            </w:r>
          </w:p>
        </w:tc>
      </w:tr>
      <w:tr w:rsidR="00522977" w:rsidRPr="00BA00BA" w:rsidTr="00522977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bottom"/>
          </w:tcPr>
          <w:p w:rsidR="00522977" w:rsidRPr="00C24497" w:rsidRDefault="00E97C45" w:rsidP="00C2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E335F">
              <w:rPr>
                <w:rFonts w:ascii="Arial" w:hAnsi="Arial" w:cs="Arial"/>
                <w:b/>
                <w:sz w:val="20"/>
                <w:szCs w:val="20"/>
              </w:rPr>
              <w:t>166 815,8</w:t>
            </w:r>
          </w:p>
        </w:tc>
        <w:tc>
          <w:tcPr>
            <w:tcW w:w="1349" w:type="dxa"/>
            <w:vAlign w:val="bottom"/>
          </w:tcPr>
          <w:p w:rsidR="00522977" w:rsidRPr="003173FF" w:rsidRDefault="00522977" w:rsidP="0052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bottom"/>
          </w:tcPr>
          <w:p w:rsidR="00522977" w:rsidRPr="003173FF" w:rsidRDefault="00522977" w:rsidP="0052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-372 992,1</w:t>
            </w:r>
          </w:p>
        </w:tc>
      </w:tr>
      <w:tr w:rsidR="0052297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522977" w:rsidRPr="00C24497" w:rsidRDefault="00E97C45" w:rsidP="0002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E335F">
              <w:rPr>
                <w:rFonts w:ascii="Arial" w:hAnsi="Arial" w:cs="Arial"/>
                <w:sz w:val="20"/>
                <w:szCs w:val="20"/>
              </w:rPr>
              <w:t>166 815,8</w:t>
            </w:r>
          </w:p>
        </w:tc>
        <w:tc>
          <w:tcPr>
            <w:tcW w:w="1349" w:type="dxa"/>
            <w:vAlign w:val="center"/>
          </w:tcPr>
          <w:p w:rsidR="00522977" w:rsidRPr="00522977" w:rsidRDefault="00522977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77">
              <w:rPr>
                <w:rFonts w:ascii="Arial" w:hAnsi="Arial" w:cs="Arial"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center"/>
          </w:tcPr>
          <w:p w:rsidR="00522977" w:rsidRPr="00522977" w:rsidRDefault="00522977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77">
              <w:rPr>
                <w:rFonts w:ascii="Arial" w:hAnsi="Arial" w:cs="Arial"/>
                <w:sz w:val="20"/>
                <w:szCs w:val="20"/>
              </w:rPr>
              <w:t>-372 992,1</w:t>
            </w:r>
          </w:p>
        </w:tc>
      </w:tr>
      <w:tr w:rsidR="0000521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005216" w:rsidRPr="00C24497" w:rsidRDefault="007F5CE7" w:rsidP="00C2449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-1 143 964,7 </w:t>
            </w:r>
          </w:p>
        </w:tc>
        <w:tc>
          <w:tcPr>
            <w:tcW w:w="1349" w:type="dxa"/>
            <w:vAlign w:val="center"/>
          </w:tcPr>
          <w:p w:rsidR="00005216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005216" w:rsidRPr="003173FF" w:rsidRDefault="00522977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7F5CE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7F5CE7" w:rsidRPr="00C24497" w:rsidRDefault="007F5CE7" w:rsidP="00286CE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-1 143 964,7 </w:t>
            </w:r>
          </w:p>
        </w:tc>
        <w:tc>
          <w:tcPr>
            <w:tcW w:w="1349" w:type="dxa"/>
            <w:vAlign w:val="center"/>
          </w:tcPr>
          <w:p w:rsidR="007F5CE7" w:rsidRPr="003173FF" w:rsidRDefault="007F5CE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7F5CE7" w:rsidRPr="003173FF" w:rsidRDefault="007F5CE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7F5CE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F5CE7" w:rsidRPr="003173FF" w:rsidRDefault="007F5CE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7F5CE7" w:rsidRPr="00C24497" w:rsidRDefault="007F5CE7" w:rsidP="00286CE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-1 143 964,7 </w:t>
            </w:r>
          </w:p>
        </w:tc>
        <w:tc>
          <w:tcPr>
            <w:tcW w:w="1349" w:type="dxa"/>
            <w:vAlign w:val="center"/>
          </w:tcPr>
          <w:p w:rsidR="007F5CE7" w:rsidRPr="003173FF" w:rsidRDefault="007F5CE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7F5CE7" w:rsidRPr="003173FF" w:rsidRDefault="007F5CE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7F5CE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7F5CE7" w:rsidRPr="003173FF" w:rsidRDefault="000C4DCF" w:rsidP="0058235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977 148,9</w:t>
            </w:r>
          </w:p>
        </w:tc>
        <w:tc>
          <w:tcPr>
            <w:tcW w:w="1349" w:type="dxa"/>
            <w:vAlign w:val="center"/>
          </w:tcPr>
          <w:p w:rsidR="007F5CE7" w:rsidRPr="003173FF" w:rsidRDefault="007F5CE7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7F5CE7" w:rsidRPr="003173FF" w:rsidRDefault="007F5CE7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  <w:tr w:rsidR="007F5CE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7F5CE7" w:rsidRPr="003173FF" w:rsidRDefault="000C4DCF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977 148,9</w:t>
            </w:r>
          </w:p>
        </w:tc>
        <w:tc>
          <w:tcPr>
            <w:tcW w:w="1349" w:type="dxa"/>
            <w:vAlign w:val="center"/>
          </w:tcPr>
          <w:p w:rsidR="007F5CE7" w:rsidRPr="003173FF" w:rsidRDefault="007F5CE7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7F5CE7" w:rsidRPr="003173FF" w:rsidRDefault="007F5CE7" w:rsidP="000245B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  <w:tr w:rsidR="007F5CE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7F5CE7" w:rsidRPr="003173FF" w:rsidRDefault="007F5CE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7F5CE7" w:rsidRPr="003173FF" w:rsidRDefault="000C4DCF" w:rsidP="00F311E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977 148,9</w:t>
            </w:r>
          </w:p>
        </w:tc>
        <w:tc>
          <w:tcPr>
            <w:tcW w:w="1349" w:type="dxa"/>
            <w:vAlign w:val="center"/>
          </w:tcPr>
          <w:p w:rsidR="007F5CE7" w:rsidRPr="003173FF" w:rsidRDefault="007F5CE7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7F5CE7" w:rsidRPr="003173FF" w:rsidRDefault="007F5CE7" w:rsidP="000245B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6D12" w:rsidRDefault="00005216" w:rsidP="009F19B8">
      <w:pPr>
        <w:widowControl w:val="0"/>
        <w:autoSpaceDE w:val="0"/>
        <w:autoSpaceDN w:val="0"/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sectPr w:rsidR="00EC6D12" w:rsidSect="00B232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63F66C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6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19"/>
  </w:num>
  <w:num w:numId="9">
    <w:abstractNumId w:val="0"/>
  </w:num>
  <w:num w:numId="10">
    <w:abstractNumId w:val="18"/>
  </w:num>
  <w:num w:numId="11">
    <w:abstractNumId w:val="9"/>
  </w:num>
  <w:num w:numId="12">
    <w:abstractNumId w:val="17"/>
  </w:num>
  <w:num w:numId="13">
    <w:abstractNumId w:val="21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5216"/>
    <w:rsid w:val="00012C64"/>
    <w:rsid w:val="00015341"/>
    <w:rsid w:val="0001572A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43FB1"/>
    <w:rsid w:val="00044D6E"/>
    <w:rsid w:val="00066D3D"/>
    <w:rsid w:val="000868FD"/>
    <w:rsid w:val="00090E47"/>
    <w:rsid w:val="00096862"/>
    <w:rsid w:val="00097F76"/>
    <w:rsid w:val="000A3018"/>
    <w:rsid w:val="000B4A72"/>
    <w:rsid w:val="000B4B7A"/>
    <w:rsid w:val="000B54DF"/>
    <w:rsid w:val="000B6445"/>
    <w:rsid w:val="000C0DE3"/>
    <w:rsid w:val="000C4DCF"/>
    <w:rsid w:val="000D09CE"/>
    <w:rsid w:val="000E3C2C"/>
    <w:rsid w:val="000E5D26"/>
    <w:rsid w:val="000E7AB7"/>
    <w:rsid w:val="000F451E"/>
    <w:rsid w:val="000F5E62"/>
    <w:rsid w:val="0010045C"/>
    <w:rsid w:val="00103EF4"/>
    <w:rsid w:val="0010749D"/>
    <w:rsid w:val="00122DAA"/>
    <w:rsid w:val="00124813"/>
    <w:rsid w:val="00132600"/>
    <w:rsid w:val="001406CB"/>
    <w:rsid w:val="00140FC2"/>
    <w:rsid w:val="00150805"/>
    <w:rsid w:val="00151EBB"/>
    <w:rsid w:val="0016095E"/>
    <w:rsid w:val="00164FFC"/>
    <w:rsid w:val="00165C5A"/>
    <w:rsid w:val="001713CB"/>
    <w:rsid w:val="0017432D"/>
    <w:rsid w:val="00180992"/>
    <w:rsid w:val="00184FE0"/>
    <w:rsid w:val="0019465E"/>
    <w:rsid w:val="00196033"/>
    <w:rsid w:val="00196137"/>
    <w:rsid w:val="001A1E17"/>
    <w:rsid w:val="001A5E71"/>
    <w:rsid w:val="001A64A7"/>
    <w:rsid w:val="001B0696"/>
    <w:rsid w:val="001B695F"/>
    <w:rsid w:val="001E4AA2"/>
    <w:rsid w:val="001E64B0"/>
    <w:rsid w:val="001F072D"/>
    <w:rsid w:val="001F5648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3839"/>
    <w:rsid w:val="002405D7"/>
    <w:rsid w:val="00244071"/>
    <w:rsid w:val="00247241"/>
    <w:rsid w:val="0025566F"/>
    <w:rsid w:val="00257A88"/>
    <w:rsid w:val="00260B09"/>
    <w:rsid w:val="00266DF1"/>
    <w:rsid w:val="002709CF"/>
    <w:rsid w:val="00272044"/>
    <w:rsid w:val="0027566D"/>
    <w:rsid w:val="002803B3"/>
    <w:rsid w:val="00286CE6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35D8"/>
    <w:rsid w:val="002F3A9A"/>
    <w:rsid w:val="002F3D34"/>
    <w:rsid w:val="002F3E53"/>
    <w:rsid w:val="002F3EC6"/>
    <w:rsid w:val="002F4D7C"/>
    <w:rsid w:val="003043D8"/>
    <w:rsid w:val="00307DBB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2396"/>
    <w:rsid w:val="00332DDF"/>
    <w:rsid w:val="003341EF"/>
    <w:rsid w:val="00335AE0"/>
    <w:rsid w:val="00344139"/>
    <w:rsid w:val="00347777"/>
    <w:rsid w:val="003529E7"/>
    <w:rsid w:val="0036205E"/>
    <w:rsid w:val="00365F56"/>
    <w:rsid w:val="003737EC"/>
    <w:rsid w:val="00373A33"/>
    <w:rsid w:val="003764DD"/>
    <w:rsid w:val="00377528"/>
    <w:rsid w:val="00380E12"/>
    <w:rsid w:val="0038324C"/>
    <w:rsid w:val="00391180"/>
    <w:rsid w:val="003943DE"/>
    <w:rsid w:val="003A64EE"/>
    <w:rsid w:val="003C452E"/>
    <w:rsid w:val="003C69E8"/>
    <w:rsid w:val="003C7320"/>
    <w:rsid w:val="003D1117"/>
    <w:rsid w:val="003D44BF"/>
    <w:rsid w:val="003D4EDB"/>
    <w:rsid w:val="003D65BB"/>
    <w:rsid w:val="003D7C44"/>
    <w:rsid w:val="003E3833"/>
    <w:rsid w:val="003E59EC"/>
    <w:rsid w:val="003F056A"/>
    <w:rsid w:val="003F2086"/>
    <w:rsid w:val="003F2A09"/>
    <w:rsid w:val="003F34F5"/>
    <w:rsid w:val="003F7B7C"/>
    <w:rsid w:val="004118B1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75984"/>
    <w:rsid w:val="0048207C"/>
    <w:rsid w:val="00483813"/>
    <w:rsid w:val="00485A04"/>
    <w:rsid w:val="00487399"/>
    <w:rsid w:val="00491FB4"/>
    <w:rsid w:val="00492215"/>
    <w:rsid w:val="00492D17"/>
    <w:rsid w:val="004A69A9"/>
    <w:rsid w:val="004A7DC1"/>
    <w:rsid w:val="004B3DA0"/>
    <w:rsid w:val="004B74B1"/>
    <w:rsid w:val="004C43C6"/>
    <w:rsid w:val="004C4E4C"/>
    <w:rsid w:val="004C5427"/>
    <w:rsid w:val="004C68F2"/>
    <w:rsid w:val="004C7797"/>
    <w:rsid w:val="004D183F"/>
    <w:rsid w:val="004D2A13"/>
    <w:rsid w:val="004D2B45"/>
    <w:rsid w:val="004E492B"/>
    <w:rsid w:val="004F3B86"/>
    <w:rsid w:val="005027E1"/>
    <w:rsid w:val="005208E9"/>
    <w:rsid w:val="005212EE"/>
    <w:rsid w:val="00522977"/>
    <w:rsid w:val="00522A9F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B09FA"/>
    <w:rsid w:val="005C1190"/>
    <w:rsid w:val="005C7250"/>
    <w:rsid w:val="005D430F"/>
    <w:rsid w:val="005D6C33"/>
    <w:rsid w:val="005E3349"/>
    <w:rsid w:val="005F1409"/>
    <w:rsid w:val="005F2B44"/>
    <w:rsid w:val="005F3F3A"/>
    <w:rsid w:val="005F561D"/>
    <w:rsid w:val="005F69AE"/>
    <w:rsid w:val="0060723D"/>
    <w:rsid w:val="00613437"/>
    <w:rsid w:val="00615202"/>
    <w:rsid w:val="0063182D"/>
    <w:rsid w:val="00631BFF"/>
    <w:rsid w:val="0063516B"/>
    <w:rsid w:val="00644F3C"/>
    <w:rsid w:val="006516CB"/>
    <w:rsid w:val="006521D5"/>
    <w:rsid w:val="0065795E"/>
    <w:rsid w:val="00666013"/>
    <w:rsid w:val="00666A26"/>
    <w:rsid w:val="00666A32"/>
    <w:rsid w:val="00671C59"/>
    <w:rsid w:val="00671DA1"/>
    <w:rsid w:val="00674649"/>
    <w:rsid w:val="00682227"/>
    <w:rsid w:val="00682A3E"/>
    <w:rsid w:val="006914BA"/>
    <w:rsid w:val="00691B68"/>
    <w:rsid w:val="00692C95"/>
    <w:rsid w:val="006A19B8"/>
    <w:rsid w:val="006A47AC"/>
    <w:rsid w:val="006A5280"/>
    <w:rsid w:val="006B1513"/>
    <w:rsid w:val="006B32FC"/>
    <w:rsid w:val="006B39FC"/>
    <w:rsid w:val="006B422A"/>
    <w:rsid w:val="006B71C9"/>
    <w:rsid w:val="006C0939"/>
    <w:rsid w:val="006C6CA6"/>
    <w:rsid w:val="006D2C08"/>
    <w:rsid w:val="006D5FCD"/>
    <w:rsid w:val="006D7687"/>
    <w:rsid w:val="006E1290"/>
    <w:rsid w:val="006E2AE4"/>
    <w:rsid w:val="006F5544"/>
    <w:rsid w:val="006F73A0"/>
    <w:rsid w:val="00702528"/>
    <w:rsid w:val="00702D17"/>
    <w:rsid w:val="00703D7D"/>
    <w:rsid w:val="00725098"/>
    <w:rsid w:val="00731084"/>
    <w:rsid w:val="007326CD"/>
    <w:rsid w:val="00733079"/>
    <w:rsid w:val="00733BAB"/>
    <w:rsid w:val="0073439F"/>
    <w:rsid w:val="00741F22"/>
    <w:rsid w:val="007444D1"/>
    <w:rsid w:val="00757CB3"/>
    <w:rsid w:val="007605CE"/>
    <w:rsid w:val="00763C1D"/>
    <w:rsid w:val="0076404F"/>
    <w:rsid w:val="00764157"/>
    <w:rsid w:val="00764655"/>
    <w:rsid w:val="00764674"/>
    <w:rsid w:val="007779CA"/>
    <w:rsid w:val="00783250"/>
    <w:rsid w:val="007B391F"/>
    <w:rsid w:val="007D0FE6"/>
    <w:rsid w:val="007D369A"/>
    <w:rsid w:val="007D7526"/>
    <w:rsid w:val="007E0DB2"/>
    <w:rsid w:val="007E335F"/>
    <w:rsid w:val="007E6F16"/>
    <w:rsid w:val="007F0FBC"/>
    <w:rsid w:val="007F5A1A"/>
    <w:rsid w:val="007F5CE7"/>
    <w:rsid w:val="007F60E1"/>
    <w:rsid w:val="007F6B56"/>
    <w:rsid w:val="007F7059"/>
    <w:rsid w:val="00800268"/>
    <w:rsid w:val="0080775C"/>
    <w:rsid w:val="00812C7F"/>
    <w:rsid w:val="008211A4"/>
    <w:rsid w:val="008212AF"/>
    <w:rsid w:val="008319E7"/>
    <w:rsid w:val="00840DC7"/>
    <w:rsid w:val="0084142C"/>
    <w:rsid w:val="0084451B"/>
    <w:rsid w:val="0085193D"/>
    <w:rsid w:val="00852BDB"/>
    <w:rsid w:val="008536A7"/>
    <w:rsid w:val="0086145F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B53C3"/>
    <w:rsid w:val="008D0650"/>
    <w:rsid w:val="008F0721"/>
    <w:rsid w:val="008F1DC1"/>
    <w:rsid w:val="008F6262"/>
    <w:rsid w:val="00903076"/>
    <w:rsid w:val="00906BF4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46B7B"/>
    <w:rsid w:val="009525A5"/>
    <w:rsid w:val="00952AF7"/>
    <w:rsid w:val="00955A2F"/>
    <w:rsid w:val="009569D3"/>
    <w:rsid w:val="00965482"/>
    <w:rsid w:val="00967C03"/>
    <w:rsid w:val="0097039B"/>
    <w:rsid w:val="00973DC7"/>
    <w:rsid w:val="00976120"/>
    <w:rsid w:val="00990B3E"/>
    <w:rsid w:val="00991969"/>
    <w:rsid w:val="00992D0D"/>
    <w:rsid w:val="00994B4F"/>
    <w:rsid w:val="00994FF1"/>
    <w:rsid w:val="009A1893"/>
    <w:rsid w:val="009B25D2"/>
    <w:rsid w:val="009B3E3C"/>
    <w:rsid w:val="009B4F4F"/>
    <w:rsid w:val="009B7B8E"/>
    <w:rsid w:val="009C692B"/>
    <w:rsid w:val="009D1522"/>
    <w:rsid w:val="009D168D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4739"/>
    <w:rsid w:val="00A2561A"/>
    <w:rsid w:val="00A25EC3"/>
    <w:rsid w:val="00A27177"/>
    <w:rsid w:val="00A32BFC"/>
    <w:rsid w:val="00A34B8C"/>
    <w:rsid w:val="00A4268B"/>
    <w:rsid w:val="00A611BA"/>
    <w:rsid w:val="00A61A62"/>
    <w:rsid w:val="00A6496C"/>
    <w:rsid w:val="00A65B5D"/>
    <w:rsid w:val="00A900D3"/>
    <w:rsid w:val="00A914AE"/>
    <w:rsid w:val="00A95A66"/>
    <w:rsid w:val="00A95C56"/>
    <w:rsid w:val="00A96C6B"/>
    <w:rsid w:val="00AA59D0"/>
    <w:rsid w:val="00AB1C74"/>
    <w:rsid w:val="00AB4C0D"/>
    <w:rsid w:val="00AC6BD6"/>
    <w:rsid w:val="00AC705D"/>
    <w:rsid w:val="00AC7C85"/>
    <w:rsid w:val="00AD1653"/>
    <w:rsid w:val="00B039B2"/>
    <w:rsid w:val="00B1175D"/>
    <w:rsid w:val="00B14459"/>
    <w:rsid w:val="00B206A9"/>
    <w:rsid w:val="00B2329A"/>
    <w:rsid w:val="00B236EF"/>
    <w:rsid w:val="00B23CDB"/>
    <w:rsid w:val="00B25701"/>
    <w:rsid w:val="00B267A2"/>
    <w:rsid w:val="00B32D2E"/>
    <w:rsid w:val="00B37F2A"/>
    <w:rsid w:val="00B43B63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C04DE"/>
    <w:rsid w:val="00BC6F91"/>
    <w:rsid w:val="00BC7268"/>
    <w:rsid w:val="00BD1B16"/>
    <w:rsid w:val="00BD4336"/>
    <w:rsid w:val="00BE4C2D"/>
    <w:rsid w:val="00C0056F"/>
    <w:rsid w:val="00C06425"/>
    <w:rsid w:val="00C116A6"/>
    <w:rsid w:val="00C16A32"/>
    <w:rsid w:val="00C2121B"/>
    <w:rsid w:val="00C236E2"/>
    <w:rsid w:val="00C24497"/>
    <w:rsid w:val="00C247F4"/>
    <w:rsid w:val="00C411B1"/>
    <w:rsid w:val="00C44A16"/>
    <w:rsid w:val="00C4764D"/>
    <w:rsid w:val="00C54FB7"/>
    <w:rsid w:val="00C562DC"/>
    <w:rsid w:val="00C5708E"/>
    <w:rsid w:val="00C71CE5"/>
    <w:rsid w:val="00C72390"/>
    <w:rsid w:val="00C74BD3"/>
    <w:rsid w:val="00C77E46"/>
    <w:rsid w:val="00C8388A"/>
    <w:rsid w:val="00C87FF1"/>
    <w:rsid w:val="00C90CE3"/>
    <w:rsid w:val="00C92728"/>
    <w:rsid w:val="00C96191"/>
    <w:rsid w:val="00CB0527"/>
    <w:rsid w:val="00CB1F19"/>
    <w:rsid w:val="00CB23FC"/>
    <w:rsid w:val="00CB3EF2"/>
    <w:rsid w:val="00CD3D13"/>
    <w:rsid w:val="00CF5C8F"/>
    <w:rsid w:val="00D03568"/>
    <w:rsid w:val="00D1624B"/>
    <w:rsid w:val="00D17B11"/>
    <w:rsid w:val="00D17FBC"/>
    <w:rsid w:val="00D21651"/>
    <w:rsid w:val="00D22025"/>
    <w:rsid w:val="00D249E5"/>
    <w:rsid w:val="00D26AAC"/>
    <w:rsid w:val="00D30B33"/>
    <w:rsid w:val="00D3254A"/>
    <w:rsid w:val="00D32B9C"/>
    <w:rsid w:val="00D36D22"/>
    <w:rsid w:val="00D40277"/>
    <w:rsid w:val="00D4274D"/>
    <w:rsid w:val="00D50BE0"/>
    <w:rsid w:val="00D532EF"/>
    <w:rsid w:val="00D5540D"/>
    <w:rsid w:val="00D56213"/>
    <w:rsid w:val="00D61A18"/>
    <w:rsid w:val="00D66D67"/>
    <w:rsid w:val="00D71575"/>
    <w:rsid w:val="00D81225"/>
    <w:rsid w:val="00D923F5"/>
    <w:rsid w:val="00DB1326"/>
    <w:rsid w:val="00DB3289"/>
    <w:rsid w:val="00DB7AAE"/>
    <w:rsid w:val="00DB7E9E"/>
    <w:rsid w:val="00DC0119"/>
    <w:rsid w:val="00DC451A"/>
    <w:rsid w:val="00DC6C37"/>
    <w:rsid w:val="00DD594A"/>
    <w:rsid w:val="00DE04AD"/>
    <w:rsid w:val="00DF023C"/>
    <w:rsid w:val="00DF265D"/>
    <w:rsid w:val="00DF4656"/>
    <w:rsid w:val="00E00FE8"/>
    <w:rsid w:val="00E014E4"/>
    <w:rsid w:val="00E03117"/>
    <w:rsid w:val="00E04EA9"/>
    <w:rsid w:val="00E0782C"/>
    <w:rsid w:val="00E1087B"/>
    <w:rsid w:val="00E113A8"/>
    <w:rsid w:val="00E22BD3"/>
    <w:rsid w:val="00E257A8"/>
    <w:rsid w:val="00E26176"/>
    <w:rsid w:val="00E26DAD"/>
    <w:rsid w:val="00E30A81"/>
    <w:rsid w:val="00E32F4A"/>
    <w:rsid w:val="00E357DA"/>
    <w:rsid w:val="00E405E0"/>
    <w:rsid w:val="00E40C9D"/>
    <w:rsid w:val="00E41023"/>
    <w:rsid w:val="00E4221D"/>
    <w:rsid w:val="00E45934"/>
    <w:rsid w:val="00E62AE1"/>
    <w:rsid w:val="00E64AF9"/>
    <w:rsid w:val="00E81256"/>
    <w:rsid w:val="00E821CE"/>
    <w:rsid w:val="00E841EF"/>
    <w:rsid w:val="00E9094C"/>
    <w:rsid w:val="00E938E3"/>
    <w:rsid w:val="00E966A9"/>
    <w:rsid w:val="00E97C45"/>
    <w:rsid w:val="00EA3B02"/>
    <w:rsid w:val="00EB38FF"/>
    <w:rsid w:val="00EC4AA2"/>
    <w:rsid w:val="00EC5E5F"/>
    <w:rsid w:val="00EC6D12"/>
    <w:rsid w:val="00ED6B4C"/>
    <w:rsid w:val="00EE3A59"/>
    <w:rsid w:val="00EE6605"/>
    <w:rsid w:val="00EE6C9A"/>
    <w:rsid w:val="00EF0778"/>
    <w:rsid w:val="00EF520C"/>
    <w:rsid w:val="00EF7E92"/>
    <w:rsid w:val="00F00215"/>
    <w:rsid w:val="00F020E5"/>
    <w:rsid w:val="00F1022D"/>
    <w:rsid w:val="00F212AF"/>
    <w:rsid w:val="00F21AB5"/>
    <w:rsid w:val="00F311EB"/>
    <w:rsid w:val="00F36E97"/>
    <w:rsid w:val="00F4722E"/>
    <w:rsid w:val="00F5089A"/>
    <w:rsid w:val="00F622C1"/>
    <w:rsid w:val="00F62E95"/>
    <w:rsid w:val="00F63810"/>
    <w:rsid w:val="00F63FBC"/>
    <w:rsid w:val="00F74D0B"/>
    <w:rsid w:val="00F83728"/>
    <w:rsid w:val="00F90F26"/>
    <w:rsid w:val="00FB613D"/>
    <w:rsid w:val="00FC0BF3"/>
    <w:rsid w:val="00FC7DCE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AE2D-696C-431D-B542-3CD6283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BE48B-595F-4F00-98FB-C08D6A42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7120</Words>
  <Characters>40585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sabitova</cp:lastModifiedBy>
  <cp:revision>34</cp:revision>
  <cp:lastPrinted>2019-12-26T15:28:00Z</cp:lastPrinted>
  <dcterms:created xsi:type="dcterms:W3CDTF">2018-12-21T11:19:00Z</dcterms:created>
  <dcterms:modified xsi:type="dcterms:W3CDTF">2019-12-26T15:40:00Z</dcterms:modified>
</cp:coreProperties>
</file>